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54950" w:rsidRPr="00D055B6" w:rsidRDefault="00C23C2B" w:rsidP="00D055B6">
      <w:pPr>
        <w:pStyle w:val="Heading1"/>
      </w:pPr>
      <w:proofErr w:type="spellStart"/>
      <w:r w:rsidRPr="00C23C2B">
        <w:t>オーストラリアの違法伐採法</w:t>
      </w:r>
      <w:proofErr w:type="spellEnd"/>
      <w:r w:rsidRPr="00C23C2B">
        <w:t xml:space="preserve">- </w:t>
      </w:r>
      <w:proofErr w:type="spellStart"/>
      <w:r w:rsidRPr="00C23C2B">
        <w:t>オーストラリアに輸出する企業のための情報</w:t>
      </w:r>
      <w:proofErr w:type="spellEnd"/>
    </w:p>
    <w:p w:rsidR="004E43BE" w:rsidRDefault="00D055B6" w:rsidP="001772A3">
      <w:pPr>
        <w:pStyle w:val="Date"/>
        <w:rPr>
          <w:lang w:eastAsia="ja-JP"/>
        </w:rPr>
      </w:pPr>
      <w:r w:rsidRPr="00BF06B0">
        <w:rPr>
          <w:rFonts w:hint="eastAsia"/>
          <w:lang w:eastAsia="ja-JP"/>
        </w:rPr>
        <w:t>2016</w:t>
      </w:r>
      <w:r w:rsidRPr="00BF06B0">
        <w:rPr>
          <w:rFonts w:hint="eastAsia"/>
          <w:lang w:eastAsia="ja-JP"/>
        </w:rPr>
        <w:t>年</w:t>
      </w:r>
      <w:r w:rsidR="004E43BE">
        <w:tab/>
      </w:r>
      <w:r w:rsidRPr="00BF06B0">
        <w:rPr>
          <w:rFonts w:hint="eastAsia"/>
          <w:lang w:eastAsia="ja-JP"/>
        </w:rPr>
        <w:t>ファクトシート</w:t>
      </w:r>
      <w:r w:rsidR="00C23C2B">
        <w:rPr>
          <w:rFonts w:hint="eastAsia"/>
          <w:lang w:eastAsia="ja-JP"/>
        </w:rPr>
        <w:t>1.</w:t>
      </w:r>
      <w:r w:rsidR="00C23C2B">
        <w:rPr>
          <w:lang w:eastAsia="ja-JP"/>
        </w:rPr>
        <w:t>4</w:t>
      </w:r>
      <w:bookmarkStart w:id="0" w:name="_GoBack"/>
      <w:bookmarkEnd w:id="0"/>
    </w:p>
    <w:p w:rsidR="00D055B6" w:rsidRPr="000217B2" w:rsidRDefault="00C23C2B" w:rsidP="000217B2">
      <w:pPr>
        <w:pStyle w:val="Heading2"/>
      </w:pPr>
      <w:r w:rsidRPr="00C23C2B">
        <w:t>新しい法律と新しい責任</w:t>
      </w:r>
    </w:p>
    <w:p w:rsidR="00C23C2B" w:rsidRDefault="00C23C2B" w:rsidP="00C23C2B">
      <w:r>
        <w:t>オーストラリアでは、違法伐採に対抗するための法律が施行されており、合法に伐採された木材と木材ベースの製品の貿易を支援しています。</w:t>
      </w:r>
    </w:p>
    <w:p w:rsidR="00C23C2B" w:rsidRDefault="00C23C2B" w:rsidP="00C23C2B">
      <w:r>
        <w:t>この法律では、原産国で違法に伐採された木材または木材製品をオーストラリアに輸出することは犯罪になります。</w:t>
      </w:r>
    </w:p>
    <w:p w:rsidR="00C23C2B" w:rsidRDefault="00C23C2B" w:rsidP="00C23C2B">
      <w:r>
        <w:t>違法伐採された木材により、合法な取引をしている企業が不利になり、社会的および環境的な結果が及ぶほか、市場価格が低下して地元の投資、収益性、および職が脅かされます。</w:t>
      </w:r>
    </w:p>
    <w:p w:rsidR="00C23C2B" w:rsidRDefault="00C23C2B" w:rsidP="00C23C2B">
      <w:pPr>
        <w:pStyle w:val="Heading2"/>
      </w:pPr>
      <w:r>
        <w:t>オーストラリア企業のための変更点</w:t>
      </w:r>
    </w:p>
    <w:p w:rsidR="00C23C2B" w:rsidRDefault="00C23C2B" w:rsidP="00C23C2B">
      <w:r>
        <w:t>木材、パルプまたは紙製品をオーストラリアに輸出している企業に、デューディリジェンスの実施が義務付けられるようになりました。これには、情報を収集して、これらの製品に含まれる木材が違法伐採されているリスクを評価する作業が含まれます。リスクが低くない限り、企業はリスクを軽減するための妥当な措置を取る必要があります。</w:t>
      </w:r>
    </w:p>
    <w:p w:rsidR="004C4145" w:rsidRDefault="00C23C2B" w:rsidP="00C23C2B">
      <w:pPr>
        <w:pStyle w:val="Heading2"/>
      </w:pPr>
      <w:r>
        <w:t>法律による影響</w:t>
      </w:r>
    </w:p>
    <w:p w:rsidR="00C23C2B" w:rsidRDefault="00C23C2B" w:rsidP="00C23C2B">
      <w:r>
        <w:t>この法律はオーストラリアの貿易相手国を規制しません。違法伐採された木材がオーストラリアの市場で販売されるリスクを最小限にするために、オーストラリアに輸入している企業にのみ要件が適用されます。</w:t>
      </w:r>
    </w:p>
    <w:p w:rsidR="00C23C2B" w:rsidRDefault="00C23C2B" w:rsidP="00C23C2B">
      <w:r>
        <w:t>ただし、オーストラリアの顧客に木材、パルプまたは紙製品を提供している場合、それらの製品に関する追加情報を提供することが求められます。これには、製品内に含まれる木材、伐採された場所に関する情報、およびその合法性を証明できる書類が含まれる可能性があります。</w:t>
      </w:r>
    </w:p>
    <w:p w:rsidR="00C23C2B" w:rsidRDefault="00C23C2B" w:rsidP="00C23C2B">
      <w:r>
        <w:t>この情報はオーストラリアの企業が、これらの製品が違法伐採されているリスクを評価し、購入の選択肢を考慮するうえで役立ちます。</w:t>
      </w:r>
    </w:p>
    <w:p w:rsidR="00C23C2B" w:rsidRDefault="00C23C2B" w:rsidP="00C23C2B">
      <w:pPr>
        <w:pStyle w:val="Heading2"/>
      </w:pPr>
      <w:r>
        <w:t>「違法伐採」の定義</w:t>
      </w:r>
    </w:p>
    <w:p w:rsidR="00C23C2B" w:rsidRDefault="00C23C2B" w:rsidP="00C23C2B">
      <w:r>
        <w:t>オーストラリアの法律の下では、違法伐採された木材は、木材が伐採された場所で施行されている法律に違反して伐採された木材であると定義されます。これには、海外またはオーストラリアで違法伐採された木材が含まれます。</w:t>
      </w:r>
    </w:p>
    <w:p w:rsidR="00C23C2B" w:rsidRDefault="00C23C2B" w:rsidP="00C23C2B">
      <w:pPr>
        <w:pStyle w:val="Heading2"/>
      </w:pPr>
      <w:r>
        <w:lastRenderedPageBreak/>
        <w:t>詳細情報</w:t>
      </w:r>
    </w:p>
    <w:p w:rsidR="00C23C2B" w:rsidRDefault="00C23C2B" w:rsidP="00C23C2B">
      <w:r>
        <w:t>オーストラリア政府は、関連する政府と協力してさまざまな国固有のガイドラインを作成しています。これらのガイドラインは、輸入業者に対し、主要な貿易相手国が施行している木材関連法に関する追加情報を提供し、デューディリジェンスの実施に役立ちます。確定済みのガイドラインは、省のウェブサイトagriculture.gov.au/</w:t>
      </w:r>
      <w:proofErr w:type="spellStart"/>
      <w:r>
        <w:t>illegallogging</w:t>
      </w:r>
      <w:proofErr w:type="spellEnd"/>
      <w:r>
        <w:t>に掲載されます。</w:t>
      </w:r>
    </w:p>
    <w:p w:rsidR="00C23C2B" w:rsidRDefault="00C23C2B" w:rsidP="00C23C2B">
      <w:pPr>
        <w:pStyle w:val="Heading2"/>
      </w:pPr>
      <w:r>
        <w:t>違法伐採に対する他の国による措置</w:t>
      </w:r>
    </w:p>
    <w:p w:rsidR="00C23C2B" w:rsidRDefault="00C23C2B" w:rsidP="00C23C2B">
      <w:r>
        <w:t>オーストラリアは、違法伐採された木材による、経済、社会、環境に対する悪影響を阻止するための世界的な取り組みに参加しています。アメリカとEUはオーストラリアの違法伐採法と類似した法律を施行しています。その他の国々も同様の輸入規制を実施している過程にあります。</w:t>
      </w:r>
    </w:p>
    <w:p w:rsidR="00DF5F54" w:rsidRDefault="00DF5F54" w:rsidP="00DF5F54">
      <w:pPr>
        <w:pStyle w:val="Heading2"/>
      </w:pPr>
      <w:r>
        <w:t>主要なポイント</w:t>
      </w:r>
    </w:p>
    <w:p w:rsidR="00DF5F54" w:rsidRDefault="00DF5F54" w:rsidP="00DF5F54">
      <w:pPr>
        <w:pStyle w:val="ListBullet"/>
      </w:pPr>
      <w:r>
        <w:t>オーストラリアの違法伐採法は、合法に伐採された木材の取引を支援します。</w:t>
      </w:r>
    </w:p>
    <w:p w:rsidR="00DF5F54" w:rsidRDefault="00DF5F54" w:rsidP="00DF5F54">
      <w:pPr>
        <w:pStyle w:val="ListBullet"/>
      </w:pPr>
      <w:r>
        <w:t>この法律は違法伐採された木材による、経済、社会、環境に対する悪影響を阻止するための世界的な取り組みの一環です。</w:t>
      </w:r>
    </w:p>
    <w:p w:rsidR="00DF5F54" w:rsidRDefault="00DF5F54" w:rsidP="00DF5F54">
      <w:pPr>
        <w:pStyle w:val="ListBullet"/>
      </w:pPr>
      <w:r>
        <w:t>オーストラリアの貿易相手国は、オーストラリアの違法伐採法に基づいて直接規制はされません。ただし、木材製品をオーストラリアに輸出している場合、それらの製品に関する追加情報の提供を求められることがあります。</w:t>
      </w:r>
    </w:p>
    <w:p w:rsidR="00DF5F54" w:rsidRDefault="00DF5F54" w:rsidP="00DF5F54">
      <w:pPr>
        <w:pStyle w:val="ListBullet"/>
      </w:pPr>
      <w:r>
        <w:t>提供される情報は、オーストラリアの企業が、これらの製品が違法伐採されているリスクを評価することで、デューディリジェンスの要件を満たすうえで役立ちます。</w:t>
      </w:r>
    </w:p>
    <w:p w:rsidR="00DF5F54" w:rsidRDefault="00DF5F54" w:rsidP="00DF5F54">
      <w:pPr>
        <w:pStyle w:val="ListBullet"/>
      </w:pPr>
      <w:r>
        <w:t>違法伐採とは、木材が伐採される国の法律に違反して木材を伐採することを意味します。</w:t>
      </w:r>
    </w:p>
    <w:p w:rsidR="00DF5F54" w:rsidRDefault="00DF5F54" w:rsidP="00DF5F54">
      <w:pPr>
        <w:pStyle w:val="ListBullet"/>
      </w:pPr>
      <w:r>
        <w:t>詳細な情報は、次のウェブサイトでご覧いただけます。：agriculture.gov.au/</w:t>
      </w:r>
      <w:proofErr w:type="spellStart"/>
      <w:proofErr w:type="gramStart"/>
      <w:r>
        <w:t>illegallogging</w:t>
      </w:r>
      <w:proofErr w:type="spellEnd"/>
      <w:r>
        <w:t xml:space="preserve">  電子メール</w:t>
      </w:r>
      <w:proofErr w:type="gramEnd"/>
      <w:r>
        <w:t>：illegallogging@agriculture.gov.auまたはホットライン：1800 657 313（オーストラリア国外からかける場合（+61 2 6272 3933）に電話することで支援を求めることができます。</w:t>
      </w:r>
    </w:p>
    <w:p w:rsidR="00DF5F54" w:rsidRDefault="00DF5F54" w:rsidP="00DF5F54">
      <w:pPr>
        <w:pStyle w:val="Heading2"/>
      </w:pPr>
      <w:r>
        <w:t>最新情報の取得</w:t>
      </w:r>
    </w:p>
    <w:p w:rsidR="00DF5F54" w:rsidRPr="00DF5F54" w:rsidRDefault="00DF5F54" w:rsidP="00DF5F54">
      <w:r>
        <w:t>当省の違法伐採ウェブサイトには多くの情報とアドバイスが掲載されています。griculture.gov.au/</w:t>
      </w:r>
      <w:proofErr w:type="spellStart"/>
      <w:r>
        <w:t>illegallogging</w:t>
      </w:r>
      <w:proofErr w:type="spellEnd"/>
    </w:p>
    <w:sectPr w:rsidR="00DF5F54" w:rsidRPr="00DF5F54" w:rsidSect="009A6AC8">
      <w:headerReference w:type="default" r:id="rId11"/>
      <w:footerReference w:type="default" r:id="rId12"/>
      <w:headerReference w:type="first" r:id="rId13"/>
      <w:footerReference w:type="first" r:id="rId14"/>
      <w:pgSz w:w="11906" w:h="16838"/>
      <w:pgMar w:top="1843"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7C5" w:rsidRDefault="005227C5" w:rsidP="000217B2">
      <w:r>
        <w:separator/>
      </w:r>
    </w:p>
  </w:endnote>
  <w:endnote w:type="continuationSeparator" w:id="0">
    <w:p w:rsidR="005227C5" w:rsidRDefault="005227C5" w:rsidP="00021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loPro-Medi">
    <w:altName w:val="Arial"/>
    <w:charset w:val="00"/>
    <w:family w:val="auto"/>
    <w:pitch w:val="variable"/>
    <w:sig w:usb0="00000001" w:usb1="40002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9F1" w:rsidRDefault="00F90D7D" w:rsidP="009D6C9E">
    <w:pPr>
      <w:pStyle w:val="Footer"/>
      <w:jc w:val="right"/>
    </w:pPr>
    <w:r w:rsidRPr="00F90D7D">
      <w:t>Department of Agriculture and Water Resources</w:t>
    </w:r>
    <w:r w:rsidR="00C6669A">
      <w:tab/>
    </w:r>
    <w:r w:rsidR="00981271">
      <w:fldChar w:fldCharType="begin"/>
    </w:r>
    <w:r w:rsidR="00C6669A">
      <w:instrText xml:space="preserve"> PAGE   \* MERGEFORMAT </w:instrText>
    </w:r>
    <w:r w:rsidR="00981271">
      <w:fldChar w:fldCharType="separate"/>
    </w:r>
    <w:r w:rsidR="00B40318">
      <w:rPr>
        <w:noProof/>
      </w:rPr>
      <w:t>2</w:t>
    </w:r>
    <w:r w:rsidR="0098127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1D1" w:rsidRDefault="006421D1" w:rsidP="008D403B">
    <w:pPr>
      <w:pStyle w:val="Footer"/>
      <w:jc w:val="right"/>
    </w:pPr>
    <w:r w:rsidRPr="00F90D7D">
      <w:t>Department of Agriculture and Water Resources</w:t>
    </w:r>
    <w:r>
      <w:tab/>
    </w:r>
    <w:r w:rsidR="00981271">
      <w:fldChar w:fldCharType="begin"/>
    </w:r>
    <w:r>
      <w:instrText xml:space="preserve"> PAGE   \* MERGEFORMAT </w:instrText>
    </w:r>
    <w:r w:rsidR="00981271">
      <w:fldChar w:fldCharType="separate"/>
    </w:r>
    <w:r w:rsidR="00B40318">
      <w:rPr>
        <w:noProof/>
      </w:rPr>
      <w:t>1</w:t>
    </w:r>
    <w:r w:rsidR="0098127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7C5" w:rsidRDefault="005227C5" w:rsidP="000217B2">
      <w:r>
        <w:separator/>
      </w:r>
    </w:p>
  </w:footnote>
  <w:footnote w:type="continuationSeparator" w:id="0">
    <w:p w:rsidR="005227C5" w:rsidRDefault="005227C5" w:rsidP="00021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9F1" w:rsidRPr="00AF6963" w:rsidRDefault="00AF6963" w:rsidP="00AF6963">
    <w:pPr>
      <w:pStyle w:val="Header"/>
    </w:pPr>
    <w:r w:rsidRPr="00AF6963">
      <w:t>Australia’s illegal logging laws–Information for businesses exporting to Australia</w:t>
    </w:r>
    <w:r w:rsidRPr="00AF6963">
      <w:tab/>
      <w:t>FACTSHEET 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9DA" w:rsidRDefault="00DA63C6">
    <w:pPr>
      <w:pStyle w:val="Header"/>
    </w:pPr>
    <w:r>
      <w:rPr>
        <w:noProof/>
      </w:rPr>
      <w:drawing>
        <wp:inline distT="0" distB="0" distL="0" distR="0">
          <wp:extent cx="2311400" cy="736600"/>
          <wp:effectExtent l="0" t="0" r="0" b="6350"/>
          <wp:docPr id="7" name="Picture 7" descr="Department of Agriculture and Water Resources logo" title="Australian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Agriculture and Water Resour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1400" cy="736600"/>
                  </a:xfrm>
                  <a:prstGeom prst="rect">
                    <a:avLst/>
                  </a:prstGeom>
                  <a:noFill/>
                  <a:ln>
                    <a:noFill/>
                  </a:ln>
                </pic:spPr>
              </pic:pic>
            </a:graphicData>
          </a:graphic>
        </wp:inline>
      </w:drawing>
    </w:r>
    <w:r w:rsidR="00B40318">
      <w:tab/>
    </w:r>
    <w:proofErr w:type="spellStart"/>
    <w:r w:rsidR="00B40318">
      <w:t>Jananese</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3F46CE"/>
    <w:multiLevelType w:val="hybridMultilevel"/>
    <w:tmpl w:val="8D465C1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0D6D0E"/>
    <w:multiLevelType w:val="hybridMultilevel"/>
    <w:tmpl w:val="DC2116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4"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A1CA21D"/>
    <w:multiLevelType w:val="hybridMultilevel"/>
    <w:tmpl w:val="BA26E0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93050FB"/>
    <w:multiLevelType w:val="hybridMultilevel"/>
    <w:tmpl w:val="51BD7B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96B606F"/>
    <w:multiLevelType w:val="hybridMultilevel"/>
    <w:tmpl w:val="E0560262"/>
    <w:lvl w:ilvl="0" w:tplc="A98846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1" w15:restartNumberingAfterBreak="0">
    <w:nsid w:val="1FE94275"/>
    <w:multiLevelType w:val="hybridMultilevel"/>
    <w:tmpl w:val="CFBA62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9B36237"/>
    <w:multiLevelType w:val="multilevel"/>
    <w:tmpl w:val="20F2356A"/>
    <w:styleLink w:val="Appendix"/>
    <w:lvl w:ilvl="0">
      <w:start w:val="1"/>
      <w:numFmt w:val="upperLetter"/>
      <w:lvlText w:val="Appendix %1"/>
      <w:lvlJc w:val="left"/>
      <w:pPr>
        <w:ind w:left="964" w:hanging="964"/>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3" w15:restartNumberingAfterBreak="0">
    <w:nsid w:val="2A913599"/>
    <w:multiLevelType w:val="multilevel"/>
    <w:tmpl w:val="02AA8FA0"/>
    <w:numStyleLink w:val="ListBullets"/>
  </w:abstractNum>
  <w:abstractNum w:abstractNumId="14" w15:restartNumberingAfterBreak="0">
    <w:nsid w:val="2F2425AB"/>
    <w:multiLevelType w:val="multilevel"/>
    <w:tmpl w:val="BC8603C0"/>
    <w:numStyleLink w:val="ListNumbers"/>
  </w:abstractNum>
  <w:abstractNum w:abstractNumId="15" w15:restartNumberingAfterBreak="0">
    <w:nsid w:val="38415280"/>
    <w:multiLevelType w:val="hybridMultilevel"/>
    <w:tmpl w:val="856405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6DD5C12"/>
    <w:multiLevelType w:val="multilevel"/>
    <w:tmpl w:val="20F2356A"/>
    <w:numStyleLink w:val="Appendix"/>
  </w:abstractNum>
  <w:abstractNum w:abstractNumId="17" w15:restartNumberingAfterBreak="0">
    <w:nsid w:val="48DE2E4A"/>
    <w:multiLevelType w:val="hybridMultilevel"/>
    <w:tmpl w:val="B7086130"/>
    <w:lvl w:ilvl="0" w:tplc="AAB465F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A2312F"/>
    <w:multiLevelType w:val="hybridMultilevel"/>
    <w:tmpl w:val="2D5D55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0" w15:restartNumberingAfterBreak="0">
    <w:nsid w:val="5BF51EC7"/>
    <w:multiLevelType w:val="multilevel"/>
    <w:tmpl w:val="23E2163A"/>
    <w:styleLink w:val="Headings"/>
    <w:lvl w:ilvl="0">
      <w:start w:val="1"/>
      <w:numFmt w:val="decimal"/>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1"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F6B294"/>
    <w:multiLevelType w:val="hybridMultilevel"/>
    <w:tmpl w:val="828C92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2865EB1"/>
    <w:multiLevelType w:val="hybridMultilevel"/>
    <w:tmpl w:val="FCE462F2"/>
    <w:lvl w:ilvl="0" w:tplc="83DE7610">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D417A78"/>
    <w:multiLevelType w:val="hybridMultilevel"/>
    <w:tmpl w:val="BBB0F28E"/>
    <w:lvl w:ilvl="0" w:tplc="D96C9E36">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9"/>
  </w:num>
  <w:num w:numId="2">
    <w:abstractNumId w:val="17"/>
  </w:num>
  <w:num w:numId="3">
    <w:abstractNumId w:val="9"/>
  </w:num>
  <w:num w:numId="4">
    <w:abstractNumId w:val="10"/>
  </w:num>
  <w:num w:numId="5">
    <w:abstractNumId w:val="5"/>
  </w:num>
  <w:num w:numId="6">
    <w:abstractNumId w:val="13"/>
  </w:num>
  <w:num w:numId="7">
    <w:abstractNumId w:val="23"/>
  </w:num>
  <w:num w:numId="8">
    <w:abstractNumId w:val="14"/>
  </w:num>
  <w:num w:numId="9">
    <w:abstractNumId w:val="20"/>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1"/>
  </w:num>
  <w:num w:numId="14">
    <w:abstractNumId w:val="4"/>
  </w:num>
  <w:num w:numId="15">
    <w:abstractNumId w:val="3"/>
  </w:num>
  <w:num w:numId="16">
    <w:abstractNumId w:val="2"/>
  </w:num>
  <w:num w:numId="17">
    <w:abstractNumId w:val="6"/>
  </w:num>
  <w:num w:numId="18">
    <w:abstractNumId w:val="7"/>
  </w:num>
  <w:num w:numId="19">
    <w:abstractNumId w:val="22"/>
  </w:num>
  <w:num w:numId="20">
    <w:abstractNumId w:val="8"/>
  </w:num>
  <w:num w:numId="21">
    <w:abstractNumId w:val="18"/>
  </w:num>
  <w:num w:numId="22">
    <w:abstractNumId w:val="15"/>
  </w:num>
  <w:num w:numId="23">
    <w:abstractNumId w:val="0"/>
  </w:num>
  <w:num w:numId="24">
    <w:abstractNumId w:val="11"/>
  </w:num>
  <w:num w:numId="25">
    <w:abstractNumId w:val="1"/>
  </w:num>
  <w:num w:numId="26">
    <w:abstractNumId w:val="25"/>
  </w:num>
  <w:num w:numId="27">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238"/>
    <w:rsid w:val="000217B2"/>
    <w:rsid w:val="001772A3"/>
    <w:rsid w:val="001A618F"/>
    <w:rsid w:val="002069F1"/>
    <w:rsid w:val="0021386C"/>
    <w:rsid w:val="00244405"/>
    <w:rsid w:val="00425AE1"/>
    <w:rsid w:val="00454394"/>
    <w:rsid w:val="00490238"/>
    <w:rsid w:val="004C4145"/>
    <w:rsid w:val="004E43BE"/>
    <w:rsid w:val="005227C5"/>
    <w:rsid w:val="00626E31"/>
    <w:rsid w:val="00641829"/>
    <w:rsid w:val="006421D1"/>
    <w:rsid w:val="00682639"/>
    <w:rsid w:val="007529DA"/>
    <w:rsid w:val="008D403B"/>
    <w:rsid w:val="00905F94"/>
    <w:rsid w:val="0094143B"/>
    <w:rsid w:val="00972933"/>
    <w:rsid w:val="00981271"/>
    <w:rsid w:val="009A1129"/>
    <w:rsid w:val="009A6383"/>
    <w:rsid w:val="009A6AC8"/>
    <w:rsid w:val="009D6C9E"/>
    <w:rsid w:val="00A1710C"/>
    <w:rsid w:val="00AA4B88"/>
    <w:rsid w:val="00AA690E"/>
    <w:rsid w:val="00AF6963"/>
    <w:rsid w:val="00B40318"/>
    <w:rsid w:val="00B54950"/>
    <w:rsid w:val="00B57188"/>
    <w:rsid w:val="00C07BDA"/>
    <w:rsid w:val="00C20B51"/>
    <w:rsid w:val="00C23C2B"/>
    <w:rsid w:val="00C459D8"/>
    <w:rsid w:val="00C6669A"/>
    <w:rsid w:val="00D055B6"/>
    <w:rsid w:val="00D20AB1"/>
    <w:rsid w:val="00D90631"/>
    <w:rsid w:val="00DA63C6"/>
    <w:rsid w:val="00DD50B6"/>
    <w:rsid w:val="00DF5F54"/>
    <w:rsid w:val="00E24C54"/>
    <w:rsid w:val="00E3214D"/>
    <w:rsid w:val="00F90D7D"/>
    <w:rsid w:val="00F95D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7"/>
    <o:shapelayout v:ext="edit">
      <o:idmap v:ext="edit" data="1"/>
    </o:shapelayout>
  </w:shapeDefaults>
  <w:decimalSymbol w:val="."/>
  <w:listSeparator w:val=","/>
  <w15:chartTrackingRefBased/>
  <w15:docId w15:val="{900EF804-9A41-4794-A210-33D313E6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7B2"/>
    <w:pPr>
      <w:spacing w:before="120"/>
    </w:pPr>
    <w:rPr>
      <w:rFonts w:ascii="MS Mincho" w:hAnsi="MS Mincho" w:cs="MS Gothic"/>
      <w:sz w:val="24"/>
      <w:szCs w:val="22"/>
      <w:lang w:eastAsia="ja-JP"/>
    </w:rPr>
  </w:style>
  <w:style w:type="paragraph" w:styleId="Heading1">
    <w:name w:val="heading 1"/>
    <w:next w:val="Normal"/>
    <w:link w:val="Heading1Char"/>
    <w:uiPriority w:val="1"/>
    <w:qFormat/>
    <w:rsid w:val="00D055B6"/>
    <w:pPr>
      <w:spacing w:before="360"/>
      <w:outlineLvl w:val="0"/>
    </w:pPr>
    <w:rPr>
      <w:rFonts w:ascii="MS Mincho" w:hAnsi="MS Mincho" w:cs="MS Gothic"/>
      <w:b/>
      <w:sz w:val="44"/>
      <w:szCs w:val="44"/>
      <w:lang w:eastAsia="en-US"/>
    </w:rPr>
  </w:style>
  <w:style w:type="paragraph" w:styleId="Heading2">
    <w:name w:val="heading 2"/>
    <w:basedOn w:val="Normal"/>
    <w:next w:val="Normal"/>
    <w:link w:val="Heading2Char"/>
    <w:uiPriority w:val="3"/>
    <w:qFormat/>
    <w:rsid w:val="00641829"/>
    <w:pPr>
      <w:spacing w:before="240"/>
      <w:outlineLvl w:val="1"/>
    </w:pPr>
    <w:rPr>
      <w:rFonts w:cs="Microsoft JhengHei"/>
      <w:b/>
      <w:sz w:val="36"/>
      <w:szCs w:val="36"/>
    </w:rPr>
  </w:style>
  <w:style w:type="paragraph" w:styleId="Heading3">
    <w:name w:val="heading 3"/>
    <w:next w:val="Normal"/>
    <w:link w:val="Heading3Char"/>
    <w:uiPriority w:val="4"/>
    <w:qFormat/>
    <w:rsid w:val="00981271"/>
    <w:pPr>
      <w:keepNext/>
      <w:keepLines/>
      <w:numPr>
        <w:ilvl w:val="1"/>
        <w:numId w:val="9"/>
      </w:numPr>
      <w:spacing w:before="360" w:after="120"/>
      <w:outlineLvl w:val="2"/>
    </w:pPr>
    <w:rPr>
      <w:rFonts w:ascii="Calibri" w:eastAsia="Times New Roman" w:hAnsi="Calibri"/>
      <w:b/>
      <w:bCs/>
      <w:sz w:val="32"/>
      <w:szCs w:val="24"/>
      <w:lang w:eastAsia="en-US"/>
    </w:rPr>
  </w:style>
  <w:style w:type="paragraph" w:styleId="Heading4">
    <w:name w:val="heading 4"/>
    <w:basedOn w:val="Heading5"/>
    <w:next w:val="Normal"/>
    <w:link w:val="Heading4Char"/>
    <w:uiPriority w:val="5"/>
    <w:qFormat/>
    <w:rsid w:val="00981271"/>
    <w:pPr>
      <w:spacing w:before="120"/>
      <w:outlineLvl w:val="3"/>
    </w:pPr>
    <w:rPr>
      <w:rFonts w:eastAsia="MS Mincho"/>
      <w:i w:val="0"/>
      <w:sz w:val="28"/>
    </w:rPr>
  </w:style>
  <w:style w:type="paragraph" w:styleId="Heading5">
    <w:name w:val="heading 5"/>
    <w:basedOn w:val="Normal"/>
    <w:next w:val="Normal"/>
    <w:link w:val="Heading5Char"/>
    <w:uiPriority w:val="9"/>
    <w:unhideWhenUsed/>
    <w:rsid w:val="00981271"/>
    <w:pPr>
      <w:keepNext/>
      <w:keepLines/>
      <w:spacing w:before="200"/>
      <w:outlineLvl w:val="4"/>
    </w:pPr>
    <w:rPr>
      <w:rFonts w:eastAsia="MS Gothic" w:cs="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rsid w:val="00981271"/>
    <w:pPr>
      <w:numPr>
        <w:numId w:val="1"/>
      </w:numPr>
    </w:pPr>
  </w:style>
  <w:style w:type="character" w:customStyle="1" w:styleId="Heading1Char">
    <w:name w:val="Heading 1 Char"/>
    <w:basedOn w:val="DefaultParagraphFont"/>
    <w:link w:val="Heading1"/>
    <w:uiPriority w:val="1"/>
    <w:rsid w:val="00D055B6"/>
    <w:rPr>
      <w:rFonts w:ascii="MS Mincho" w:eastAsia="MS Mincho" w:hAnsi="MS Mincho" w:cs="MS Gothic"/>
      <w:b/>
      <w:sz w:val="44"/>
      <w:szCs w:val="44"/>
      <w:lang w:eastAsia="en-US"/>
    </w:rPr>
  </w:style>
  <w:style w:type="character" w:customStyle="1" w:styleId="Heading2Char">
    <w:name w:val="Heading 2 Char"/>
    <w:basedOn w:val="DefaultParagraphFont"/>
    <w:link w:val="Heading2"/>
    <w:uiPriority w:val="3"/>
    <w:rsid w:val="00641829"/>
    <w:rPr>
      <w:rFonts w:ascii="MS Mincho" w:eastAsia="MS Mincho" w:hAnsi="MS Mincho" w:cs="Microsoft JhengHei"/>
      <w:b/>
      <w:sz w:val="36"/>
      <w:szCs w:val="36"/>
      <w:lang w:eastAsia="ja-JP"/>
    </w:rPr>
  </w:style>
  <w:style w:type="character" w:customStyle="1" w:styleId="Heading3Char">
    <w:name w:val="Heading 3 Char"/>
    <w:basedOn w:val="DefaultParagraphFont"/>
    <w:link w:val="Heading3"/>
    <w:uiPriority w:val="4"/>
    <w:rsid w:val="00981271"/>
    <w:rPr>
      <w:rFonts w:ascii="Calibri" w:eastAsia="Times New Roman" w:hAnsi="Calibri"/>
      <w:b/>
      <w:bCs/>
      <w:sz w:val="32"/>
      <w:szCs w:val="24"/>
      <w:lang w:val="en-AU" w:eastAsia="en-US" w:bidi="ar-SA"/>
    </w:rPr>
  </w:style>
  <w:style w:type="character" w:customStyle="1" w:styleId="Heading4Char">
    <w:name w:val="Heading 4 Char"/>
    <w:basedOn w:val="DefaultParagraphFont"/>
    <w:link w:val="Heading4"/>
    <w:uiPriority w:val="5"/>
    <w:rsid w:val="00981271"/>
    <w:rPr>
      <w:rFonts w:eastAsia="MS Mincho" w:cs="Times New Roman"/>
      <w:b/>
      <w:sz w:val="28"/>
      <w:szCs w:val="22"/>
      <w:lang w:eastAsia="ja-JP"/>
    </w:rPr>
  </w:style>
  <w:style w:type="character" w:customStyle="1" w:styleId="Heading5Char">
    <w:name w:val="Heading 5 Char"/>
    <w:basedOn w:val="DefaultParagraphFont"/>
    <w:link w:val="Heading5"/>
    <w:uiPriority w:val="9"/>
    <w:rsid w:val="00981271"/>
    <w:rPr>
      <w:rFonts w:eastAsia="MS Gothic" w:cs="Times New Roman"/>
      <w:b/>
      <w:i/>
      <w:sz w:val="24"/>
      <w:szCs w:val="22"/>
      <w:lang w:eastAsia="en-US"/>
    </w:rPr>
  </w:style>
  <w:style w:type="paragraph" w:styleId="Caption">
    <w:name w:val="caption"/>
    <w:basedOn w:val="Normal"/>
    <w:next w:val="Normal"/>
    <w:uiPriority w:val="12"/>
    <w:qFormat/>
    <w:rsid w:val="00981271"/>
    <w:pPr>
      <w:keepNext/>
      <w:spacing w:before="360" w:after="120"/>
    </w:pPr>
    <w:rPr>
      <w:b/>
      <w:bCs/>
      <w:szCs w:val="18"/>
    </w:rPr>
  </w:style>
  <w:style w:type="paragraph" w:styleId="ListBullet">
    <w:name w:val="List Bullet"/>
    <w:basedOn w:val="Normal"/>
    <w:uiPriority w:val="7"/>
    <w:qFormat/>
    <w:rsid w:val="000217B2"/>
    <w:pPr>
      <w:numPr>
        <w:numId w:val="27"/>
      </w:numPr>
    </w:pPr>
  </w:style>
  <w:style w:type="paragraph" w:styleId="ListNumber">
    <w:name w:val="List Number"/>
    <w:basedOn w:val="Normal"/>
    <w:uiPriority w:val="9"/>
    <w:qFormat/>
    <w:rsid w:val="00981271"/>
    <w:pPr>
      <w:numPr>
        <w:numId w:val="8"/>
      </w:numPr>
      <w:spacing w:after="120"/>
    </w:pPr>
  </w:style>
  <w:style w:type="paragraph" w:styleId="ListBullet2">
    <w:name w:val="List Bullet 2"/>
    <w:basedOn w:val="Normal"/>
    <w:uiPriority w:val="8"/>
    <w:qFormat/>
    <w:rsid w:val="00981271"/>
    <w:pPr>
      <w:numPr>
        <w:ilvl w:val="1"/>
        <w:numId w:val="6"/>
      </w:numPr>
      <w:spacing w:after="120"/>
      <w:contextualSpacing/>
    </w:pPr>
  </w:style>
  <w:style w:type="paragraph" w:styleId="ListNumber2">
    <w:name w:val="List Number 2"/>
    <w:uiPriority w:val="10"/>
    <w:qFormat/>
    <w:rsid w:val="00981271"/>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rsid w:val="00981271"/>
    <w:pPr>
      <w:numPr>
        <w:ilvl w:val="2"/>
        <w:numId w:val="8"/>
      </w:numPr>
      <w:spacing w:before="120" w:after="120" w:line="264" w:lineRule="auto"/>
    </w:pPr>
    <w:rPr>
      <w:rFonts w:eastAsia="Times New Roman"/>
      <w:sz w:val="22"/>
      <w:szCs w:val="24"/>
      <w:lang w:eastAsia="en-US"/>
    </w:rPr>
  </w:style>
  <w:style w:type="character" w:styleId="Hyperlink">
    <w:name w:val="Hyperlink"/>
    <w:basedOn w:val="DefaultParagraphFont"/>
    <w:uiPriority w:val="99"/>
    <w:qFormat/>
    <w:rsid w:val="00981271"/>
    <w:rPr>
      <w:color w:val="165788"/>
      <w:u w:val="single"/>
    </w:rPr>
  </w:style>
  <w:style w:type="character" w:styleId="Strong">
    <w:name w:val="Strong"/>
    <w:basedOn w:val="DefaultParagraphFont"/>
    <w:uiPriority w:val="99"/>
    <w:qFormat/>
    <w:rsid w:val="00981271"/>
    <w:rPr>
      <w:b/>
      <w:bCs/>
    </w:rPr>
  </w:style>
  <w:style w:type="character" w:styleId="Emphasis">
    <w:name w:val="Emphasis"/>
    <w:basedOn w:val="DefaultParagraphFont"/>
    <w:uiPriority w:val="99"/>
    <w:qFormat/>
    <w:rsid w:val="00981271"/>
    <w:rPr>
      <w:i/>
      <w:iCs/>
    </w:rPr>
  </w:style>
  <w:style w:type="paragraph" w:styleId="Quote">
    <w:name w:val="Quote"/>
    <w:basedOn w:val="Normal"/>
    <w:next w:val="Normal"/>
    <w:link w:val="QuoteChar"/>
    <w:uiPriority w:val="18"/>
    <w:qFormat/>
    <w:rsid w:val="00981271"/>
    <w:pPr>
      <w:ind w:left="709" w:right="567"/>
    </w:pPr>
    <w:rPr>
      <w:rFonts w:eastAsia="Times New Roman"/>
      <w:iCs/>
      <w:color w:val="000000"/>
      <w:sz w:val="20"/>
      <w:szCs w:val="24"/>
    </w:rPr>
  </w:style>
  <w:style w:type="character" w:customStyle="1" w:styleId="QuoteChar">
    <w:name w:val="Quote Char"/>
    <w:basedOn w:val="DefaultParagraphFont"/>
    <w:link w:val="Quote"/>
    <w:uiPriority w:val="18"/>
    <w:rsid w:val="00981271"/>
    <w:rPr>
      <w:rFonts w:eastAsia="Times New Roman"/>
      <w:iCs/>
      <w:color w:val="000000"/>
      <w:szCs w:val="24"/>
      <w:lang w:eastAsia="en-US"/>
    </w:rPr>
  </w:style>
  <w:style w:type="paragraph" w:customStyle="1" w:styleId="Footeraddress">
    <w:name w:val="Footer address"/>
    <w:basedOn w:val="Normal"/>
    <w:next w:val="ListBullet2"/>
    <w:semiHidden/>
    <w:qFormat/>
    <w:rsid w:val="00981271"/>
    <w:pPr>
      <w:tabs>
        <w:tab w:val="center" w:pos="4536"/>
      </w:tabs>
      <w:spacing w:after="120"/>
      <w:jc w:val="center"/>
    </w:pPr>
    <w:rPr>
      <w:sz w:val="16"/>
    </w:rPr>
  </w:style>
  <w:style w:type="paragraph" w:styleId="Footer">
    <w:name w:val="footer"/>
    <w:next w:val="Footeraddress"/>
    <w:link w:val="FooterChar"/>
    <w:uiPriority w:val="99"/>
    <w:unhideWhenUsed/>
    <w:rsid w:val="00981271"/>
    <w:pPr>
      <w:tabs>
        <w:tab w:val="right" w:pos="9026"/>
      </w:tabs>
    </w:pPr>
    <w:rPr>
      <w:rFonts w:ascii="Calibri" w:hAnsi="Calibri"/>
    </w:rPr>
  </w:style>
  <w:style w:type="character" w:customStyle="1" w:styleId="FooterChar">
    <w:name w:val="Footer Char"/>
    <w:basedOn w:val="DefaultParagraphFont"/>
    <w:link w:val="Footer"/>
    <w:uiPriority w:val="99"/>
    <w:rsid w:val="00981271"/>
    <w:rPr>
      <w:rFonts w:ascii="Calibri" w:hAnsi="Calibri"/>
      <w:lang w:val="en-AU" w:eastAsia="en-AU" w:bidi="ar-SA"/>
    </w:rPr>
  </w:style>
  <w:style w:type="paragraph" w:customStyle="1" w:styleId="FigureTableNoteSource">
    <w:name w:val="Figure/Table Note/Source"/>
    <w:basedOn w:val="Normal"/>
    <w:next w:val="Normal"/>
    <w:uiPriority w:val="16"/>
    <w:qFormat/>
    <w:rsid w:val="00981271"/>
    <w:pPr>
      <w:spacing w:line="264" w:lineRule="auto"/>
      <w:contextualSpacing/>
    </w:pPr>
    <w:rPr>
      <w:sz w:val="18"/>
    </w:rPr>
  </w:style>
  <w:style w:type="paragraph" w:customStyle="1" w:styleId="BasicParagraph">
    <w:name w:val="[Basic Paragraph]"/>
    <w:basedOn w:val="Normal"/>
    <w:uiPriority w:val="99"/>
    <w:rsid w:val="00981271"/>
    <w:pPr>
      <w:widowControl w:val="0"/>
      <w:autoSpaceDE w:val="0"/>
      <w:autoSpaceDN w:val="0"/>
      <w:adjustRightInd w:val="0"/>
      <w:spacing w:before="0" w:line="288" w:lineRule="auto"/>
      <w:textAlignment w:val="center"/>
    </w:pPr>
    <w:rPr>
      <w:rFonts w:ascii="MinionPro-Regular" w:hAnsi="MinionPro-Regular" w:cs="MinionPro-Regular"/>
      <w:color w:val="000000"/>
      <w:szCs w:val="24"/>
      <w:lang w:val="en-US"/>
    </w:rPr>
  </w:style>
  <w:style w:type="numbering" w:customStyle="1" w:styleId="Headings">
    <w:name w:val="Headings"/>
    <w:uiPriority w:val="99"/>
    <w:rsid w:val="00981271"/>
    <w:pPr>
      <w:numPr>
        <w:numId w:val="9"/>
      </w:numPr>
    </w:pPr>
  </w:style>
  <w:style w:type="paragraph" w:styleId="Header">
    <w:name w:val="header"/>
    <w:link w:val="HeaderChar"/>
    <w:unhideWhenUsed/>
    <w:rsid w:val="00981271"/>
    <w:pPr>
      <w:tabs>
        <w:tab w:val="right" w:pos="9026"/>
      </w:tabs>
    </w:pPr>
    <w:rPr>
      <w:rFonts w:ascii="Calibri" w:hAnsi="Calibri"/>
    </w:rPr>
  </w:style>
  <w:style w:type="character" w:customStyle="1" w:styleId="HeaderChar">
    <w:name w:val="Header Char"/>
    <w:basedOn w:val="DefaultParagraphFont"/>
    <w:link w:val="Header"/>
    <w:rsid w:val="00981271"/>
    <w:rPr>
      <w:rFonts w:ascii="Calibri" w:hAnsi="Calibri"/>
      <w:lang w:val="en-AU" w:eastAsia="en-AU" w:bidi="ar-SA"/>
    </w:rPr>
  </w:style>
  <w:style w:type="paragraph" w:styleId="BalloonText">
    <w:name w:val="Balloon Text"/>
    <w:basedOn w:val="Normal"/>
    <w:link w:val="BalloonTextChar"/>
    <w:uiPriority w:val="99"/>
    <w:semiHidden/>
    <w:unhideWhenUsed/>
    <w:rsid w:val="00981271"/>
    <w:rPr>
      <w:rFonts w:ascii="Tahoma" w:hAnsi="Tahoma" w:cs="Tahoma"/>
      <w:sz w:val="16"/>
      <w:szCs w:val="16"/>
    </w:rPr>
  </w:style>
  <w:style w:type="character" w:customStyle="1" w:styleId="BalloonTextChar">
    <w:name w:val="Balloon Text Char"/>
    <w:basedOn w:val="DefaultParagraphFont"/>
    <w:link w:val="BalloonText"/>
    <w:uiPriority w:val="99"/>
    <w:semiHidden/>
    <w:rsid w:val="00981271"/>
    <w:rPr>
      <w:rFonts w:ascii="Tahoma" w:eastAsia="Calibri" w:hAnsi="Tahoma" w:cs="Tahoma"/>
      <w:sz w:val="16"/>
      <w:szCs w:val="16"/>
      <w:lang w:eastAsia="en-US"/>
    </w:rPr>
  </w:style>
  <w:style w:type="numbering" w:customStyle="1" w:styleId="Appendix">
    <w:name w:val="Appendix"/>
    <w:uiPriority w:val="99"/>
    <w:rsid w:val="00981271"/>
    <w:pPr>
      <w:numPr>
        <w:numId w:val="10"/>
      </w:numPr>
    </w:pPr>
  </w:style>
  <w:style w:type="character" w:styleId="CommentReference">
    <w:name w:val="annotation reference"/>
    <w:basedOn w:val="DefaultParagraphFont"/>
    <w:uiPriority w:val="99"/>
    <w:semiHidden/>
    <w:unhideWhenUsed/>
    <w:rsid w:val="00981271"/>
    <w:rPr>
      <w:sz w:val="16"/>
      <w:szCs w:val="16"/>
    </w:rPr>
  </w:style>
  <w:style w:type="paragraph" w:styleId="CommentText">
    <w:name w:val="annotation text"/>
    <w:basedOn w:val="Normal"/>
    <w:link w:val="CommentTextChar"/>
    <w:uiPriority w:val="99"/>
    <w:semiHidden/>
    <w:unhideWhenUsed/>
    <w:rsid w:val="00981271"/>
    <w:rPr>
      <w:sz w:val="20"/>
      <w:szCs w:val="20"/>
    </w:rPr>
  </w:style>
  <w:style w:type="character" w:customStyle="1" w:styleId="CommentTextChar">
    <w:name w:val="Comment Text Char"/>
    <w:basedOn w:val="DefaultParagraphFont"/>
    <w:link w:val="CommentText"/>
    <w:uiPriority w:val="99"/>
    <w:semiHidden/>
    <w:rsid w:val="00981271"/>
    <w:rPr>
      <w:rFonts w:eastAsia="Calibri"/>
      <w:lang w:eastAsia="en-US"/>
    </w:rPr>
  </w:style>
  <w:style w:type="paragraph" w:styleId="CommentSubject">
    <w:name w:val="annotation subject"/>
    <w:basedOn w:val="CommentText"/>
    <w:next w:val="CommentText"/>
    <w:link w:val="CommentSubjectChar"/>
    <w:uiPriority w:val="99"/>
    <w:semiHidden/>
    <w:unhideWhenUsed/>
    <w:rsid w:val="00981271"/>
    <w:rPr>
      <w:b/>
      <w:bCs/>
    </w:rPr>
  </w:style>
  <w:style w:type="character" w:customStyle="1" w:styleId="CommentSubjectChar">
    <w:name w:val="Comment Subject Char"/>
    <w:basedOn w:val="CommentTextChar"/>
    <w:link w:val="CommentSubject"/>
    <w:uiPriority w:val="99"/>
    <w:semiHidden/>
    <w:rsid w:val="00981271"/>
    <w:rPr>
      <w:rFonts w:eastAsia="Calibri"/>
      <w:b/>
      <w:bCs/>
      <w:lang w:eastAsia="en-US"/>
    </w:rPr>
  </w:style>
  <w:style w:type="character" w:styleId="FollowedHyperlink">
    <w:name w:val="FollowedHyperlink"/>
    <w:basedOn w:val="DefaultParagraphFont"/>
    <w:uiPriority w:val="99"/>
    <w:semiHidden/>
    <w:unhideWhenUsed/>
    <w:rsid w:val="00981271"/>
    <w:rPr>
      <w:color w:val="800080"/>
      <w:u w:val="single"/>
    </w:rPr>
  </w:style>
  <w:style w:type="numbering" w:customStyle="1" w:styleId="ListBullets">
    <w:name w:val="ListBullets"/>
    <w:uiPriority w:val="99"/>
    <w:rsid w:val="00981271"/>
    <w:pPr>
      <w:numPr>
        <w:numId w:val="4"/>
      </w:numPr>
    </w:pPr>
  </w:style>
  <w:style w:type="paragraph" w:styleId="ListBullet4">
    <w:name w:val="List Bullet 4"/>
    <w:basedOn w:val="Normal"/>
    <w:uiPriority w:val="99"/>
    <w:unhideWhenUsed/>
    <w:rsid w:val="00981271"/>
    <w:pPr>
      <w:numPr>
        <w:numId w:val="5"/>
      </w:numPr>
      <w:contextualSpacing/>
    </w:pPr>
  </w:style>
  <w:style w:type="paragraph" w:styleId="ListBullet3">
    <w:name w:val="List Bullet 3"/>
    <w:basedOn w:val="Normal"/>
    <w:uiPriority w:val="99"/>
    <w:unhideWhenUsed/>
    <w:rsid w:val="00981271"/>
    <w:pPr>
      <w:numPr>
        <w:ilvl w:val="2"/>
        <w:numId w:val="6"/>
      </w:numPr>
      <w:contextualSpacing/>
    </w:pPr>
  </w:style>
  <w:style w:type="numbering" w:customStyle="1" w:styleId="ListNumbers">
    <w:name w:val="ListNumbers"/>
    <w:uiPriority w:val="99"/>
    <w:rsid w:val="00981271"/>
    <w:pPr>
      <w:numPr>
        <w:numId w:val="7"/>
      </w:numPr>
    </w:pPr>
  </w:style>
  <w:style w:type="paragraph" w:styleId="Subtitle">
    <w:name w:val="Subtitle"/>
    <w:basedOn w:val="Normal"/>
    <w:next w:val="Normal"/>
    <w:link w:val="SubtitleChar"/>
    <w:uiPriority w:val="23"/>
    <w:qFormat/>
    <w:rsid w:val="00981271"/>
    <w:pPr>
      <w:ind w:left="1701"/>
    </w:pPr>
    <w:rPr>
      <w:sz w:val="40"/>
      <w:szCs w:val="40"/>
    </w:rPr>
  </w:style>
  <w:style w:type="character" w:customStyle="1" w:styleId="SubtitleChar">
    <w:name w:val="Subtitle Char"/>
    <w:basedOn w:val="DefaultParagraphFont"/>
    <w:link w:val="Subtitle"/>
    <w:uiPriority w:val="23"/>
    <w:rsid w:val="00981271"/>
    <w:rPr>
      <w:rFonts w:eastAsia="Calibri"/>
      <w:sz w:val="40"/>
      <w:szCs w:val="40"/>
      <w:lang w:eastAsia="ja-JP"/>
    </w:rPr>
  </w:style>
  <w:style w:type="paragraph" w:styleId="Date">
    <w:name w:val="Date"/>
    <w:next w:val="Normal"/>
    <w:link w:val="DateChar"/>
    <w:uiPriority w:val="99"/>
    <w:unhideWhenUsed/>
    <w:rsid w:val="00D055B6"/>
    <w:pPr>
      <w:pBdr>
        <w:top w:val="single" w:sz="4" w:space="1" w:color="auto"/>
      </w:pBdr>
      <w:tabs>
        <w:tab w:val="right" w:pos="8647"/>
      </w:tabs>
    </w:pPr>
    <w:rPr>
      <w:rFonts w:ascii="MS Mincho" w:eastAsia="MS Gothic" w:hAnsi="MS Mincho" w:cs="MS Gothic"/>
      <w:sz w:val="24"/>
      <w:szCs w:val="28"/>
      <w:lang w:eastAsia="en-US"/>
    </w:rPr>
  </w:style>
  <w:style w:type="character" w:customStyle="1" w:styleId="DateChar">
    <w:name w:val="Date Char"/>
    <w:basedOn w:val="DefaultParagraphFont"/>
    <w:link w:val="Date"/>
    <w:uiPriority w:val="99"/>
    <w:rsid w:val="00D055B6"/>
    <w:rPr>
      <w:rFonts w:ascii="MS Mincho" w:eastAsia="MS Gothic" w:hAnsi="MS Mincho" w:cs="MS Gothic"/>
      <w:sz w:val="24"/>
      <w:szCs w:val="28"/>
      <w:lang w:eastAsia="en-US"/>
    </w:rPr>
  </w:style>
  <w:style w:type="paragraph" w:styleId="Revision">
    <w:name w:val="Revision"/>
    <w:hidden/>
    <w:uiPriority w:val="99"/>
    <w:semiHidden/>
    <w:rsid w:val="00981271"/>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59D8"/>
    <w:pPr>
      <w:autoSpaceDE w:val="0"/>
      <w:autoSpaceDN w:val="0"/>
      <w:adjustRightInd w:val="0"/>
    </w:pPr>
    <w:rPr>
      <w:rFonts w:ascii="MiloPro-Medi" w:hAnsi="MiloPro-Medi" w:cs="MiloPro-Me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A32FD4-A94E-4A83-A47E-C39A9CC693A6}"/>
</file>

<file path=customXml/itemProps2.xml><?xml version="1.0" encoding="utf-8"?>
<ds:datastoreItem xmlns:ds="http://schemas.openxmlformats.org/officeDocument/2006/customXml" ds:itemID="{ABCDCDE5-BB7B-4E27-B182-4BF2A637BA00}"/>
</file>

<file path=customXml/itemProps3.xml><?xml version="1.0" encoding="utf-8"?>
<ds:datastoreItem xmlns:ds="http://schemas.openxmlformats.org/officeDocument/2006/customXml" ds:itemID="{D4386902-B92A-4CA8-A38C-725866E697E9}"/>
</file>

<file path=customXml/itemProps4.xml><?xml version="1.0" encoding="utf-8"?>
<ds:datastoreItem xmlns:ds="http://schemas.openxmlformats.org/officeDocument/2006/customXml" ds:itemID="{5957412E-6B1B-466E-B572-C95AE3608E3E}"/>
</file>

<file path=docProps/app.xml><?xml version="1.0" encoding="utf-8"?>
<Properties xmlns="http://schemas.openxmlformats.org/officeDocument/2006/extended-properties" xmlns:vt="http://schemas.openxmlformats.org/officeDocument/2006/docPropsVTypes">
  <Template>Normal</Template>
  <TotalTime>5</TotalTime>
  <Pages>2</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Department of Agriculture</vt:lpstr>
    </vt:vector>
  </TitlesOfParts>
  <Company>Department of Agriculture</Company>
  <LinksUpToDate>false</LinksUpToDate>
  <CharactersWithSpaces>1750</CharactersWithSpaces>
  <SharedDoc>false</SharedDoc>
  <HLinks>
    <vt:vector size="42" baseType="variant">
      <vt:variant>
        <vt:i4>2949211</vt:i4>
      </vt:variant>
      <vt:variant>
        <vt:i4>18</vt:i4>
      </vt:variant>
      <vt:variant>
        <vt:i4>0</vt:i4>
      </vt:variant>
      <vt:variant>
        <vt:i4>5</vt:i4>
      </vt:variant>
      <vt:variant>
        <vt:lpwstr>mailto:illegallogging@agriculture.gov.au</vt:lpwstr>
      </vt:variant>
      <vt:variant>
        <vt:lpwstr/>
      </vt:variant>
      <vt:variant>
        <vt:i4>3276900</vt:i4>
      </vt:variant>
      <vt:variant>
        <vt:i4>15</vt:i4>
      </vt:variant>
      <vt:variant>
        <vt:i4>0</vt:i4>
      </vt:variant>
      <vt:variant>
        <vt:i4>5</vt:i4>
      </vt:variant>
      <vt:variant>
        <vt:lpwstr>http://www.agriculture.gov.au/forestry/policies/ illegal-logging/e-updates</vt:lpwstr>
      </vt:variant>
      <vt:variant>
        <vt:lpwstr/>
      </vt:variant>
      <vt:variant>
        <vt:i4>1376351</vt:i4>
      </vt:variant>
      <vt:variant>
        <vt:i4>12</vt:i4>
      </vt:variant>
      <vt:variant>
        <vt:i4>0</vt:i4>
      </vt:variant>
      <vt:variant>
        <vt:i4>5</vt:i4>
      </vt:variant>
      <vt:variant>
        <vt:lpwstr>http://www.agriculture.gov.au/illegallogging</vt:lpwstr>
      </vt:variant>
      <vt:variant>
        <vt:lpwstr/>
      </vt:variant>
      <vt:variant>
        <vt:i4>2949211</vt:i4>
      </vt:variant>
      <vt:variant>
        <vt:i4>9</vt:i4>
      </vt:variant>
      <vt:variant>
        <vt:i4>0</vt:i4>
      </vt:variant>
      <vt:variant>
        <vt:i4>5</vt:i4>
      </vt:variant>
      <vt:variant>
        <vt:lpwstr>mailto:illegallogging@agriculture.gov.au</vt:lpwstr>
      </vt:variant>
      <vt:variant>
        <vt:lpwstr/>
      </vt:variant>
      <vt:variant>
        <vt:i4>1376351</vt:i4>
      </vt:variant>
      <vt:variant>
        <vt:i4>6</vt:i4>
      </vt:variant>
      <vt:variant>
        <vt:i4>0</vt:i4>
      </vt:variant>
      <vt:variant>
        <vt:i4>5</vt:i4>
      </vt:variant>
      <vt:variant>
        <vt:lpwstr>http://www.agriculture.gov.au/illegallogging</vt:lpwstr>
      </vt:variant>
      <vt:variant>
        <vt:lpwstr/>
      </vt:variant>
      <vt:variant>
        <vt:i4>2949211</vt:i4>
      </vt:variant>
      <vt:variant>
        <vt:i4>3</vt:i4>
      </vt:variant>
      <vt:variant>
        <vt:i4>0</vt:i4>
      </vt:variant>
      <vt:variant>
        <vt:i4>5</vt:i4>
      </vt:variant>
      <vt:variant>
        <vt:lpwstr>mailto:illegallogging@agriculture.gov.au</vt:lpwstr>
      </vt:variant>
      <vt:variant>
        <vt:lpwstr/>
      </vt:variant>
      <vt:variant>
        <vt:i4>1376351</vt:i4>
      </vt:variant>
      <vt:variant>
        <vt:i4>0</vt:i4>
      </vt:variant>
      <vt:variant>
        <vt:i4>0</vt:i4>
      </vt:variant>
      <vt:variant>
        <vt:i4>5</vt:i4>
      </vt:variant>
      <vt:variant>
        <vt:lpwstr>http://www.agriculture.gov.au/illegallogging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dc:title>
  <dc:subject/>
  <dc:creator>Department of Agriculture</dc:creator>
  <cp:keywords/>
  <cp:lastModifiedBy>Department of Agriculture</cp:lastModifiedBy>
  <cp:revision>7</cp:revision>
  <cp:lastPrinted>2015-08-14T05:36:00Z</cp:lastPrinted>
  <dcterms:created xsi:type="dcterms:W3CDTF">2016-07-08T03:13:00Z</dcterms:created>
  <dcterms:modified xsi:type="dcterms:W3CDTF">2016-07-13T04:26:00Z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